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after="240" w:line="360" w:lineRule="atLeast"/>
        <w:ind w:left="0" w:right="0" w:firstLine="0"/>
        <w:jc w:val="center"/>
        <w:rPr>
          <w:rFonts w:ascii="Times" w:cs="Times" w:hAnsi="Times" w:eastAsia="Times"/>
          <w:b w:val="1"/>
          <w:bCs w:val="1"/>
          <w:color w:val="fe634d"/>
          <w:sz w:val="42"/>
          <w:szCs w:val="42"/>
          <w:u w:color="000000"/>
          <w:rtl w:val="0"/>
        </w:rPr>
      </w:pPr>
      <w:r>
        <w:rPr>
          <w:rFonts w:ascii="Times" w:hAnsi="Times"/>
          <w:b w:val="1"/>
          <w:bCs w:val="1"/>
          <w:color w:val="fe634d"/>
          <w:sz w:val="42"/>
          <w:szCs w:val="42"/>
          <w:u w:color="000000"/>
          <w:rtl w:val="0"/>
          <w:lang w:val="en-US"/>
        </w:rPr>
        <w:t>Swimming Events - the different types</w:t>
      </w:r>
    </w:p>
    <w:p>
      <w:pPr>
        <w:pStyle w:val="Default"/>
        <w:bidi w:val="0"/>
        <w:spacing w:after="240" w:line="360" w:lineRule="atLeast"/>
        <w:ind w:left="0" w:right="0" w:firstLine="0"/>
        <w:jc w:val="left"/>
        <w:rPr>
          <w:rFonts w:ascii="Arial" w:cs="Arial" w:hAnsi="Arial" w:eastAsia="Arial"/>
          <w:sz w:val="32"/>
          <w:szCs w:val="32"/>
          <w:u w:color="000000"/>
          <w:rtl w:val="0"/>
        </w:rPr>
      </w:pPr>
    </w:p>
    <w:p>
      <w:pPr>
        <w:pStyle w:val="Default"/>
        <w:bidi w:val="0"/>
        <w:spacing w:after="240" w:line="360" w:lineRule="atLeast"/>
        <w:ind w:left="0" w:right="0" w:firstLine="0"/>
        <w:jc w:val="left"/>
        <w:rPr>
          <w:rFonts w:ascii="Arial" w:cs="Arial" w:hAnsi="Arial" w:eastAsia="Arial"/>
          <w:b w:val="1"/>
          <w:bCs w:val="1"/>
          <w:i w:val="1"/>
          <w:iCs w:val="1"/>
          <w:color w:val="56c1fe"/>
          <w:sz w:val="24"/>
          <w:szCs w:val="24"/>
          <w:u w:color="000000"/>
          <w:rtl w:val="0"/>
        </w:rPr>
      </w:pPr>
      <w:r>
        <w:rPr>
          <w:rFonts w:ascii="Arial" w:hAnsi="Arial"/>
          <w:b w:val="1"/>
          <w:bCs w:val="1"/>
          <w:i w:val="1"/>
          <w:iCs w:val="1"/>
          <w:color w:val="56c1fe"/>
          <w:sz w:val="32"/>
          <w:szCs w:val="32"/>
          <w:u w:color="000000"/>
          <w:rtl w:val="0"/>
          <w:lang w:val="en-US"/>
        </w:rPr>
        <w:t>a)</w:t>
      </w:r>
      <w:r>
        <w:rPr>
          <w:rFonts w:ascii="Arial" w:hAnsi="Arial"/>
          <w:b w:val="1"/>
          <w:bCs w:val="1"/>
          <w:i w:val="1"/>
          <w:iCs w:val="1"/>
          <w:color w:val="56c1fe"/>
          <w:sz w:val="32"/>
          <w:szCs w:val="32"/>
          <w:u w:color="000000"/>
          <w:rtl w:val="0"/>
          <w:lang w:val="pt-PT"/>
        </w:rPr>
        <w:t xml:space="preserve"> Internal </w:t>
      </w:r>
      <w:r>
        <w:rPr>
          <w:rFonts w:ascii="Arial" w:hAnsi="Arial"/>
          <w:b w:val="1"/>
          <w:bCs w:val="1"/>
          <w:i w:val="1"/>
          <w:iCs w:val="1"/>
          <w:color w:val="56c1fe"/>
          <w:sz w:val="32"/>
          <w:szCs w:val="32"/>
          <w:u w:color="000000"/>
          <w:rtl w:val="0"/>
          <w:lang w:val="pt-PT"/>
        </w:rPr>
        <w:t>E</w:t>
      </w:r>
      <w:r>
        <w:rPr>
          <w:rFonts w:ascii="Arial" w:hAnsi="Arial"/>
          <w:b w:val="1"/>
          <w:bCs w:val="1"/>
          <w:i w:val="1"/>
          <w:iCs w:val="1"/>
          <w:color w:val="56c1fe"/>
          <w:sz w:val="32"/>
          <w:szCs w:val="32"/>
          <w:u w:color="000000"/>
          <w:rtl w:val="0"/>
          <w:lang w:val="en-US"/>
        </w:rPr>
        <w:t>vents</w:t>
      </w:r>
      <w:r>
        <w:rPr>
          <w:rFonts w:ascii="Arial" w:hAnsi="Arial"/>
          <w:b w:val="1"/>
          <w:bCs w:val="1"/>
          <w:i w:val="1"/>
          <w:iCs w:val="1"/>
          <w:color w:val="56c1fe"/>
          <w:sz w:val="32"/>
          <w:szCs w:val="32"/>
          <w:u w:color="000000"/>
          <w:rtl w:val="0"/>
          <w:lang w:val="en-US"/>
        </w:rPr>
        <w:t xml:space="preserve">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sz w:val="32"/>
          <w:szCs w:val="32"/>
          <w:u w:color="000000"/>
          <w:rtl w:val="0"/>
          <w:lang w:val="en-US"/>
        </w:rPr>
        <w:t>These</w:t>
      </w:r>
      <w:r>
        <w:rPr>
          <w:rFonts w:ascii="Arial" w:hAnsi="Arial"/>
          <w:sz w:val="32"/>
          <w:szCs w:val="32"/>
          <w:u w:color="000000"/>
          <w:rtl w:val="0"/>
          <w:lang w:val="en-US"/>
        </w:rPr>
        <w:t xml:space="preserve"> are events run by FSC and which </w:t>
      </w:r>
      <w:r>
        <w:rPr>
          <w:rFonts w:ascii="Arial" w:hAnsi="Arial"/>
          <w:sz w:val="32"/>
          <w:szCs w:val="32"/>
          <w:u w:color="000000"/>
          <w:rtl w:val="0"/>
          <w:lang w:val="en-US"/>
        </w:rPr>
        <w:t>will only</w:t>
      </w:r>
      <w:r>
        <w:rPr>
          <w:rFonts w:ascii="Arial" w:hAnsi="Arial"/>
          <w:sz w:val="32"/>
          <w:szCs w:val="32"/>
          <w:u w:color="000000"/>
          <w:rtl w:val="0"/>
          <w:lang w:val="en-US"/>
        </w:rPr>
        <w:t xml:space="preserve"> involve</w:t>
      </w:r>
      <w:r>
        <w:rPr>
          <w:rFonts w:ascii="Arial" w:hAnsi="Arial"/>
          <w:sz w:val="32"/>
          <w:szCs w:val="32"/>
          <w:u w:color="000000"/>
          <w:rtl w:val="0"/>
          <w:lang w:val="en-US"/>
        </w:rPr>
        <w:t xml:space="preserve"> Farnham Swimming Club swimmers.</w:t>
      </w:r>
      <w:r>
        <w:rPr>
          <w:rFonts w:ascii="Arial" w:hAnsi="Arial"/>
          <w:sz w:val="32"/>
          <w:szCs w:val="32"/>
          <w:u w:color="000000"/>
          <w:rtl w:val="0"/>
          <w:lang w:val="en-US"/>
        </w:rPr>
        <w:t xml:space="preserve"> Examples are our Club Champs or our Sprints Nights. </w:t>
      </w:r>
    </w:p>
    <w:p>
      <w:pPr>
        <w:pStyle w:val="Default"/>
        <w:bidi w:val="0"/>
        <w:spacing w:after="240" w:line="360" w:lineRule="atLeast"/>
        <w:ind w:left="0" w:right="0" w:firstLine="0"/>
        <w:jc w:val="left"/>
        <w:rPr>
          <w:rFonts w:ascii="Arial" w:cs="Arial" w:hAnsi="Arial" w:eastAsia="Arial"/>
          <w:b w:val="1"/>
          <w:bCs w:val="1"/>
          <w:i w:val="1"/>
          <w:iCs w:val="1"/>
          <w:color w:val="0075b9"/>
          <w:sz w:val="24"/>
          <w:szCs w:val="24"/>
          <w:u w:color="000000"/>
          <w:rtl w:val="0"/>
        </w:rPr>
      </w:pPr>
      <w:r>
        <w:rPr>
          <w:rFonts w:ascii="Arial" w:hAnsi="Arial"/>
          <w:b w:val="1"/>
          <w:bCs w:val="1"/>
          <w:i w:val="1"/>
          <w:iCs w:val="1"/>
          <w:color w:val="56c1fe"/>
          <w:sz w:val="32"/>
          <w:szCs w:val="32"/>
          <w:u w:color="000000"/>
          <w:rtl w:val="0"/>
          <w:lang w:val="en-US"/>
        </w:rPr>
        <w:t>b)</w:t>
      </w:r>
      <w:r>
        <w:rPr>
          <w:rFonts w:ascii="Arial" w:hAnsi="Arial"/>
          <w:b w:val="1"/>
          <w:bCs w:val="1"/>
          <w:i w:val="1"/>
          <w:iCs w:val="1"/>
          <w:color w:val="56c1fe"/>
          <w:sz w:val="32"/>
          <w:szCs w:val="32"/>
          <w:u w:color="000000"/>
          <w:rtl w:val="0"/>
          <w:lang w:val="nl-NL"/>
        </w:rPr>
        <w:t xml:space="preserve"> Open Meets</w:t>
      </w:r>
      <w:r>
        <w:rPr>
          <w:rFonts w:ascii="Arial" w:hAnsi="Arial"/>
          <w:b w:val="1"/>
          <w:bCs w:val="1"/>
          <w:i w:val="1"/>
          <w:iCs w:val="1"/>
          <w:color w:val="0075b9"/>
          <w:sz w:val="32"/>
          <w:szCs w:val="32"/>
          <w:u w:color="000000"/>
          <w:rtl w:val="0"/>
          <w:lang w:val="nl-NL"/>
        </w:rPr>
        <w:t xml:space="preserve"> </w:t>
      </w:r>
    </w:p>
    <w:p>
      <w:pPr>
        <w:pStyle w:val="Default"/>
        <w:bidi w:val="0"/>
        <w:spacing w:after="240" w:line="360" w:lineRule="atLeast"/>
        <w:ind w:left="0" w:right="0" w:firstLine="0"/>
        <w:jc w:val="left"/>
        <w:rPr>
          <w:rFonts w:ascii="Arial" w:cs="Arial" w:hAnsi="Arial" w:eastAsia="Arial"/>
          <w:u w:color="000000"/>
          <w:rtl w:val="0"/>
        </w:rPr>
      </w:pPr>
      <w:r>
        <w:rPr>
          <w:rFonts w:ascii="Arial" w:hAnsi="Arial"/>
          <w:sz w:val="32"/>
          <w:szCs w:val="32"/>
          <w:u w:color="000000"/>
          <w:rtl w:val="0"/>
          <w:lang w:val="en-US"/>
        </w:rPr>
        <w:t xml:space="preserve">These are hosted by other swimming clubs and will include swimmers from many clubs. </w:t>
      </w:r>
    </w:p>
    <w:p>
      <w:pPr>
        <w:pStyle w:val="Default"/>
        <w:bidi w:val="0"/>
        <w:spacing w:after="240" w:line="360" w:lineRule="atLeast"/>
        <w:ind w:left="0" w:right="0" w:firstLine="0"/>
        <w:jc w:val="left"/>
        <w:rPr>
          <w:rFonts w:ascii="Arial" w:cs="Arial" w:hAnsi="Arial" w:eastAsia="Arial"/>
          <w:b w:val="1"/>
          <w:bCs w:val="1"/>
          <w:i w:val="1"/>
          <w:iCs w:val="1"/>
          <w:color w:val="56c1fe"/>
          <w:sz w:val="24"/>
          <w:szCs w:val="24"/>
          <w:u w:color="000000"/>
          <w:rtl w:val="0"/>
        </w:rPr>
      </w:pPr>
      <w:r>
        <w:rPr>
          <w:rFonts w:ascii="Arial" w:hAnsi="Arial"/>
          <w:b w:val="1"/>
          <w:bCs w:val="1"/>
          <w:i w:val="1"/>
          <w:iCs w:val="1"/>
          <w:color w:val="56c1fe"/>
          <w:sz w:val="32"/>
          <w:szCs w:val="32"/>
          <w:u w:color="000000"/>
          <w:rtl w:val="0"/>
          <w:lang w:val="en-US"/>
        </w:rPr>
        <w:t>c)</w:t>
      </w:r>
      <w:r>
        <w:rPr>
          <w:rFonts w:ascii="Arial" w:hAnsi="Arial"/>
          <w:b w:val="1"/>
          <w:bCs w:val="1"/>
          <w:i w:val="1"/>
          <w:iCs w:val="1"/>
          <w:color w:val="56c1fe"/>
          <w:sz w:val="32"/>
          <w:szCs w:val="32"/>
          <w:u w:color="000000"/>
          <w:rtl w:val="0"/>
          <w:lang w:val="es-ES_tradnl"/>
        </w:rPr>
        <w:t xml:space="preserve"> League Galas </w:t>
      </w:r>
    </w:p>
    <w:p>
      <w:pPr>
        <w:pStyle w:val="Default"/>
        <w:bidi w:val="0"/>
        <w:spacing w:after="240" w:line="360" w:lineRule="atLeast"/>
        <w:ind w:left="0" w:right="0" w:firstLine="0"/>
        <w:jc w:val="left"/>
        <w:rPr>
          <w:rFonts w:ascii="Arial" w:cs="Arial" w:hAnsi="Arial" w:eastAsia="Arial"/>
          <w:sz w:val="24"/>
          <w:szCs w:val="24"/>
          <w:u w:color="000000"/>
          <w:rtl w:val="0"/>
        </w:rPr>
      </w:pPr>
      <w:r>
        <w:rPr>
          <w:rFonts w:ascii="Arial" w:hAnsi="Arial"/>
          <w:sz w:val="32"/>
          <w:szCs w:val="32"/>
          <w:u w:color="000000"/>
          <w:rtl w:val="0"/>
          <w:lang w:val="en-US"/>
        </w:rPr>
        <w:t xml:space="preserve">Swimmers will be selected by the club to swim in these and will generally only be told which event they will be swimming once they have arrived poolside for the gala. </w:t>
      </w:r>
      <w:r>
        <w:rPr>
          <w:rFonts w:ascii="Arial" w:hAnsi="Arial"/>
          <w:sz w:val="32"/>
          <w:szCs w:val="32"/>
          <w:u w:color="000000"/>
          <w:rtl w:val="0"/>
        </w:rPr>
        <w:t xml:space="preserve"> </w:t>
      </w:r>
    </w:p>
    <w:p>
      <w:pPr>
        <w:pStyle w:val="Default"/>
        <w:bidi w:val="0"/>
        <w:spacing w:after="240" w:line="360" w:lineRule="atLeast"/>
        <w:ind w:left="0" w:right="0" w:firstLine="0"/>
        <w:jc w:val="left"/>
        <w:rPr>
          <w:rFonts w:ascii="Arial" w:cs="Arial" w:hAnsi="Arial" w:eastAsia="Arial"/>
          <w:sz w:val="32"/>
          <w:szCs w:val="32"/>
          <w:u w:color="000000"/>
          <w:rtl w:val="0"/>
        </w:rPr>
      </w:pPr>
      <w:r>
        <w:rPr>
          <w:rFonts w:ascii="Arial" w:hAnsi="Arial"/>
          <w:b w:val="1"/>
          <w:bCs w:val="1"/>
          <w:i w:val="1"/>
          <w:iCs w:val="1"/>
          <w:color w:val="56c1fe"/>
          <w:sz w:val="32"/>
          <w:szCs w:val="32"/>
          <w:u w:color="000000"/>
          <w:rtl w:val="0"/>
          <w:lang w:val="en-US"/>
        </w:rPr>
        <w:t>d) Championships</w:t>
      </w:r>
      <w:r>
        <w:rPr>
          <w:rFonts w:ascii="Arial" w:hAnsi="Arial"/>
          <w:color w:val="56c1fe"/>
          <w:sz w:val="32"/>
          <w:szCs w:val="32"/>
          <w:u w:color="000000"/>
          <w:rtl w:val="0"/>
          <w:lang w:val="en-US"/>
        </w:rPr>
        <w:t xml:space="preserve"> </w:t>
      </w:r>
    </w:p>
    <w:p>
      <w:pPr>
        <w:pStyle w:val="Default"/>
        <w:bidi w:val="0"/>
        <w:spacing w:after="240" w:line="360" w:lineRule="atLeast"/>
        <w:ind w:left="0" w:right="0" w:firstLine="0"/>
        <w:jc w:val="left"/>
        <w:rPr>
          <w:rFonts w:ascii="Arial Unicode MS" w:cs="Arial Unicode MS" w:hAnsi="Arial Unicode MS" w:eastAsia="Arial Unicode MS"/>
          <w:sz w:val="32"/>
          <w:szCs w:val="32"/>
          <w:u w:color="000000"/>
          <w:rtl w:val="0"/>
        </w:rPr>
      </w:pPr>
      <w:r>
        <w:rPr>
          <w:rFonts w:ascii="Arial" w:hAnsi="Arial"/>
          <w:sz w:val="32"/>
          <w:szCs w:val="32"/>
          <w:u w:color="000000"/>
          <w:rtl w:val="0"/>
          <w:lang w:val="en-US"/>
        </w:rPr>
        <w:t xml:space="preserve">These include events such as the </w:t>
      </w:r>
      <w:r>
        <w:rPr>
          <w:rFonts w:ascii="Arial" w:hAnsi="Arial"/>
          <w:sz w:val="32"/>
          <w:szCs w:val="32"/>
          <w:u w:color="000000"/>
          <w:rtl w:val="0"/>
        </w:rPr>
        <w:t>Surrey</w:t>
      </w:r>
      <w:r>
        <w:rPr>
          <w:rFonts w:ascii="Arial" w:hAnsi="Arial"/>
          <w:sz w:val="32"/>
          <w:szCs w:val="32"/>
          <w:u w:color="000000"/>
          <w:rtl w:val="0"/>
          <w:lang w:val="en-US"/>
        </w:rPr>
        <w:t xml:space="preserve"> Counties, South East Regionals (SER), Nationals, Open Water, Winter Regionals and Zonals. Championships have minimum qualifying times and a qualifying date which can be found on the relevant web sites. </w:t>
      </w:r>
      <w:r>
        <w:rPr>
          <w:rFonts w:ascii="Arial Unicode MS" w:cs="Arial Unicode MS" w:hAnsi="Arial Unicode MS" w:eastAsia="Arial Unicode MS"/>
          <w:sz w:val="32"/>
          <w:szCs w:val="32"/>
          <w:u w:color="000000"/>
          <w:rtl w:val="0"/>
        </w:rPr>
        <w:br w:type="textWrapping"/>
      </w:r>
    </w:p>
    <w:p>
      <w:pPr>
        <w:pStyle w:val="Default"/>
        <w:bidi w:val="0"/>
        <w:spacing w:after="240" w:line="360" w:lineRule="atLeast"/>
        <w:ind w:left="0" w:right="0" w:firstLine="0"/>
        <w:jc w:val="left"/>
        <w:rPr>
          <w:rtl w:val="0"/>
        </w:rPr>
      </w:pPr>
      <w:r>
        <w:rPr>
          <w:rFonts w:ascii="Arial" w:hAnsi="Arial"/>
          <w:i w:val="1"/>
          <w:iCs w:val="1"/>
          <w:sz w:val="32"/>
          <w:szCs w:val="32"/>
          <w:u w:color="000000"/>
          <w:rtl w:val="0"/>
          <w:lang w:val="en-US"/>
        </w:rPr>
        <w:t>For details of upcoming swimming events, s</w:t>
      </w:r>
      <w:r>
        <w:rPr>
          <w:rFonts w:ascii="Arial" w:hAnsi="Arial"/>
          <w:i w:val="1"/>
          <w:iCs w:val="1"/>
          <w:sz w:val="32"/>
          <w:szCs w:val="32"/>
          <w:u w:color="000000"/>
          <w:rtl w:val="0"/>
          <w:lang w:val="nl-NL"/>
        </w:rPr>
        <w:t>ee</w:t>
      </w:r>
      <w:r>
        <w:rPr>
          <w:rFonts w:ascii="Arial" w:hAnsi="Arial"/>
          <w:i w:val="1"/>
          <w:iCs w:val="1"/>
          <w:sz w:val="32"/>
          <w:szCs w:val="32"/>
          <w:u w:color="000000"/>
          <w:rtl w:val="0"/>
          <w:lang w:val="en-US"/>
        </w:rPr>
        <w:t xml:space="preserve"> the</w:t>
      </w:r>
      <w:r>
        <w:rPr>
          <w:rFonts w:ascii="Arial" w:hAnsi="Arial"/>
          <w:i w:val="1"/>
          <w:iCs w:val="1"/>
          <w:sz w:val="32"/>
          <w:szCs w:val="32"/>
          <w:u w:color="000000"/>
          <w:rtl w:val="0"/>
          <w:lang w:val="en-US"/>
        </w:rPr>
        <w:t xml:space="preserve"> </w:t>
      </w:r>
      <w:r>
        <w:rPr>
          <w:rFonts w:ascii="Arial" w:hAnsi="Arial"/>
          <w:i w:val="1"/>
          <w:iCs w:val="1"/>
          <w:sz w:val="32"/>
          <w:szCs w:val="32"/>
          <w:u w:color="000000"/>
          <w:rtl w:val="0"/>
          <w:lang w:val="en-US"/>
        </w:rPr>
        <w:t xml:space="preserve">Events page on the Farnham Swimming Club website. </w:t>
      </w:r>
      <w:r>
        <w:rPr>
          <w:rFonts w:ascii="Arial" w:hAnsi="Arial" w:hint="default"/>
          <w:i w:val="1"/>
          <w:iCs w:val="1"/>
          <w:sz w:val="32"/>
          <w:szCs w:val="32"/>
          <w:u w:color="000000"/>
          <w:rtl w:val="0"/>
          <w:lang w:val="en-US"/>
        </w:rPr>
        <w:t> </w:t>
      </w:r>
      <w:r>
        <w:rPr>
          <w:rFonts w:ascii="Arial" w:hAnsi="Arial"/>
          <w:i w:val="1"/>
          <w:iCs w:val="1"/>
          <w:sz w:val="32"/>
          <w:szCs w:val="32"/>
          <w:u w:color="000000"/>
          <w:rtl w:val="0"/>
          <w:lang w:val="en-US"/>
        </w:rPr>
        <w:t>The coaches spend a long time identifying</w:t>
      </w:r>
      <w:r>
        <w:rPr>
          <w:rFonts w:ascii="Arial" w:hAnsi="Arial" w:hint="default"/>
          <w:i w:val="1"/>
          <w:iCs w:val="1"/>
          <w:sz w:val="32"/>
          <w:szCs w:val="32"/>
          <w:u w:color="000000"/>
          <w:rtl w:val="0"/>
          <w:lang w:val="en-US"/>
        </w:rPr>
        <w:t> </w:t>
      </w:r>
      <w:r>
        <w:rPr>
          <w:rFonts w:ascii="Arial" w:hAnsi="Arial"/>
          <w:i w:val="1"/>
          <w:iCs w:val="1"/>
          <w:sz w:val="32"/>
          <w:szCs w:val="32"/>
          <w:u w:color="000000"/>
          <w:rtl w:val="0"/>
          <w:lang w:val="en-US"/>
        </w:rPr>
        <w:t>meets/galas that will provide sufficient gaps between each meet</w:t>
      </w:r>
      <w:r>
        <w:rPr>
          <w:rFonts w:ascii="Arial" w:hAnsi="Arial" w:hint="default"/>
          <w:i w:val="1"/>
          <w:iCs w:val="1"/>
          <w:sz w:val="32"/>
          <w:szCs w:val="32"/>
          <w:u w:color="000000"/>
          <w:rtl w:val="0"/>
          <w:lang w:val="en-US"/>
        </w:rPr>
        <w:t> </w:t>
      </w:r>
      <w:r>
        <w:rPr>
          <w:rFonts w:ascii="Arial" w:hAnsi="Arial"/>
          <w:i w:val="1"/>
          <w:iCs w:val="1"/>
          <w:sz w:val="32"/>
          <w:szCs w:val="32"/>
          <w:u w:color="000000"/>
          <w:rtl w:val="0"/>
          <w:lang w:val="en-US"/>
        </w:rPr>
        <w:t>to tie in with the training programmes of each squad. Swimming at meets for 3/4/5 consecutive weeks will not help your child</w:t>
      </w:r>
      <w:r>
        <w:rPr>
          <w:rFonts w:ascii="Arial" w:hAnsi="Arial" w:hint="default"/>
          <w:i w:val="1"/>
          <w:iCs w:val="1"/>
          <w:sz w:val="32"/>
          <w:szCs w:val="32"/>
          <w:u w:color="000000"/>
          <w:rtl w:val="0"/>
          <w:lang w:val="en-US"/>
        </w:rPr>
        <w:t>’</w:t>
      </w:r>
      <w:r>
        <w:rPr>
          <w:rFonts w:ascii="Arial" w:hAnsi="Arial"/>
          <w:i w:val="1"/>
          <w:iCs w:val="1"/>
          <w:sz w:val="32"/>
          <w:szCs w:val="32"/>
          <w:u w:color="000000"/>
          <w:rtl w:val="0"/>
          <w:lang w:val="en-US"/>
        </w:rPr>
        <w:t>s swimming development and is unlikely to result in improved performances.</w:t>
      </w:r>
      <w:r>
        <w:rPr>
          <w:rFonts w:ascii="Arial" w:hAnsi="Arial"/>
          <w:i w:val="1"/>
          <w:iCs w:val="1"/>
          <w:sz w:val="32"/>
          <w:szCs w:val="32"/>
          <w:u w:color="000000"/>
          <w:rtl w:val="0"/>
          <w:lang w:val="en-US"/>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